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A0B" w14:textId="6EAC82AB" w:rsidR="00B316AC" w:rsidRPr="004B7FF5" w:rsidRDefault="00B316AC" w:rsidP="007F6333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="007F6333"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="007F6333"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tbl>
      <w:tblPr>
        <w:tblW w:w="11332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3735"/>
        <w:gridCol w:w="2235"/>
        <w:gridCol w:w="1005"/>
        <w:gridCol w:w="1170"/>
        <w:gridCol w:w="3187"/>
      </w:tblGrid>
      <w:tr w:rsidR="00B316AC" w14:paraId="4F044ACA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E3C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ДАТА НА ЗАЯВКАТА:                                                         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6A0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ДАТА  НА ПАРТИТО: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14D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ДЕН: </w:t>
            </w:r>
          </w:p>
        </w:tc>
      </w:tr>
      <w:tr w:rsidR="00B316AC" w14:paraId="0ADAD5D8" w14:textId="77777777" w:rsidTr="007F6333"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A7A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ИМЕ/ ГОДИНИ: </w:t>
            </w:r>
          </w:p>
        </w:tc>
        <w:tc>
          <w:tcPr>
            <w:tcW w:w="5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1C05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БРАТ/СЕСТРА: </w:t>
            </w:r>
          </w:p>
        </w:tc>
      </w:tr>
      <w:tr w:rsidR="00B316AC" w14:paraId="08BA03AF" w14:textId="77777777" w:rsidTr="007F6333"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73C6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ЛИЦЕ ЗА КОНТАКТ: 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1E2A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ТЕЛ. </w:t>
            </w:r>
          </w:p>
        </w:tc>
      </w:tr>
      <w:tr w:rsidR="00B316AC" w14:paraId="521B2394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FC8E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НАЧАЛЕН ЧАС:                            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C554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КРАЕН ЧАС:  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F703" w14:textId="77777777" w:rsidR="00B316AC" w:rsidRDefault="00B316AC" w:rsidP="00353762">
            <w:r>
              <w:t xml:space="preserve">БРОЙ ДЕЦА: </w:t>
            </w:r>
          </w:p>
        </w:tc>
      </w:tr>
      <w:tr w:rsidR="00B316AC" w14:paraId="45F91E65" w14:textId="77777777" w:rsidTr="007F6333">
        <w:tc>
          <w:tcPr>
            <w:tcW w:w="113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769" w14:textId="77777777" w:rsidR="00B316AC" w:rsidRDefault="00B316AC" w:rsidP="00353762">
            <w:r>
              <w:t xml:space="preserve">АДРЕС: </w:t>
            </w:r>
          </w:p>
        </w:tc>
      </w:tr>
      <w:tr w:rsidR="00B316AC" w14:paraId="5B32B8E7" w14:textId="77777777" w:rsidTr="007F6333">
        <w:tc>
          <w:tcPr>
            <w:tcW w:w="1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E39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ТЕМА НА ПАРТИТО:  </w:t>
            </w:r>
          </w:p>
        </w:tc>
      </w:tr>
    </w:tbl>
    <w:p w14:paraId="43EC589A" w14:textId="77777777" w:rsidR="00B316AC" w:rsidRDefault="00B316AC" w:rsidP="00B316AC">
      <w:pPr>
        <w:rPr>
          <w:b/>
          <w:bCs/>
          <w:i/>
          <w:iCs/>
          <w:sz w:val="12"/>
          <w:szCs w:val="12"/>
        </w:rPr>
      </w:pPr>
    </w:p>
    <w:tbl>
      <w:tblPr>
        <w:tblW w:w="1133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8325"/>
        <w:gridCol w:w="1335"/>
        <w:gridCol w:w="1675"/>
      </w:tblGrid>
      <w:tr w:rsidR="00B316AC" w14:paraId="3857AEA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D35A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Вид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181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Възраст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B97" w14:textId="77777777" w:rsidR="00B316AC" w:rsidRDefault="00B316AC" w:rsidP="00353762"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 xml:space="preserve">Цена </w:t>
            </w:r>
          </w:p>
        </w:tc>
      </w:tr>
      <w:tr w:rsidR="00B316AC" w14:paraId="5896E2C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D20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Пижама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11A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 – 15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2E0" w14:textId="1478CD4F" w:rsidR="00B316AC" w:rsidRPr="00067D08" w:rsidRDefault="00EB4D73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310</w:t>
            </w:r>
            <w:r w:rsidR="00B316AC"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B316AC" w14:paraId="47E960C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0DB8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Готварско парти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Master CheF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материали за до 12 деца)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229D" w14:textId="77777777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A18C" w14:textId="45150225" w:rsidR="00B316AC" w:rsidRDefault="00B316AC" w:rsidP="00353762"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  <w:lang w:val="en-US"/>
              </w:rPr>
              <w:t>95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 лв.</w:t>
            </w:r>
          </w:p>
        </w:tc>
      </w:tr>
      <w:tr w:rsidR="00B316AC" w14:paraId="41D82001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D7B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Спортно състезание „Новите олимпийски игри“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FD71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6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A4DA" w14:textId="40EABB45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 w:rsidR="00EB4D73">
              <w:rPr>
                <w:rFonts w:ascii="Sylfaen" w:hAnsi="Sylfaen" w:cs="Sylfaen"/>
                <w:i/>
                <w:sz w:val="26"/>
                <w:szCs w:val="26"/>
              </w:rPr>
              <w:t>95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39E19B7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93EB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 края на света и обратно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1C5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E3A2" w14:textId="18685E59" w:rsidR="00B316AC" w:rsidRDefault="00EB4D73" w:rsidP="00353762">
            <w:r>
              <w:rPr>
                <w:rFonts w:ascii="Sylfaen" w:hAnsi="Sylfaen" w:cs="Sylfaen"/>
                <w:i/>
                <w:sz w:val="26"/>
                <w:szCs w:val="26"/>
              </w:rPr>
              <w:t>340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лв.</w:t>
            </w:r>
          </w:p>
        </w:tc>
      </w:tr>
      <w:tr w:rsidR="00B316AC" w14:paraId="57936DA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EC82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Сървайвър Парти – игри за оцеляване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262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2432" w14:textId="03F25014" w:rsidR="00B316AC" w:rsidRDefault="00EB4D73" w:rsidP="00353762">
            <w:r>
              <w:rPr>
                <w:rFonts w:ascii="Sylfaen" w:hAnsi="Sylfaen" w:cs="Sylfaen"/>
                <w:i/>
                <w:sz w:val="26"/>
                <w:szCs w:val="26"/>
              </w:rPr>
              <w:t>340</w:t>
            </w:r>
            <w:r w:rsidR="00B316AC">
              <w:rPr>
                <w:rFonts w:ascii="Sylfaen" w:hAnsi="Sylfaen" w:cs="Sylfaen"/>
                <w:i/>
                <w:sz w:val="26"/>
                <w:szCs w:val="26"/>
              </w:rPr>
              <w:t>.00 лв</w:t>
            </w:r>
          </w:p>
        </w:tc>
      </w:tr>
      <w:tr w:rsidR="00B316AC" w14:paraId="1DB546D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7CB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Да уплашим вещицата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6C5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125D" w14:textId="68C9D15F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320.00 лв.</w:t>
            </w:r>
          </w:p>
        </w:tc>
      </w:tr>
      <w:tr w:rsidR="00B316AC" w14:paraId="2C93183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8E9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Хари Потър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9A32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7 – 11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4B0D" w14:textId="5C7C456C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320.00 лв.</w:t>
            </w:r>
          </w:p>
        </w:tc>
      </w:tr>
      <w:tr w:rsidR="00B316AC" w14:paraId="4835DC9F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2F2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 с двама модератори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876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E7AF" w14:textId="6B5DD2F5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450.00 лв.</w:t>
            </w:r>
          </w:p>
        </w:tc>
      </w:tr>
      <w:tr w:rsidR="00B316AC" w14:paraId="12AA3DD3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948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с четирима модератори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036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B839" w14:textId="7E743990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700.00 лв.</w:t>
            </w:r>
          </w:p>
        </w:tc>
      </w:tr>
      <w:tr w:rsidR="00B316AC" w14:paraId="385E8C8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D5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Minecraft party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F33B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A38" w14:textId="21DCDB43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295.00 лв.</w:t>
            </w:r>
          </w:p>
        </w:tc>
      </w:tr>
      <w:tr w:rsidR="00B316AC" w14:paraId="70D49A6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8A4F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Шпионско парти – Агент 00 и Агент 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B0D2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4401" w14:textId="6412BA7B" w:rsidR="00B316AC" w:rsidRDefault="00B316AC" w:rsidP="00353762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295.00 лв.</w:t>
            </w:r>
          </w:p>
        </w:tc>
      </w:tr>
      <w:tr w:rsidR="00B316AC" w14:paraId="4767C5F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D0D" w14:textId="77777777" w:rsidR="00B316AC" w:rsidRDefault="00B316AC" w:rsidP="00353762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един аниматор – до 10 деца)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2377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A9B" w14:textId="792604D1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270.00 лв.</w:t>
            </w:r>
          </w:p>
        </w:tc>
      </w:tr>
      <w:tr w:rsidR="00B316AC" w14:paraId="07478ED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B1BB" w14:textId="77777777" w:rsidR="00B316AC" w:rsidRDefault="00B316AC" w:rsidP="00353762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двама аниматори 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5AE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A03" w14:textId="76F315A8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280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.00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 xml:space="preserve"> 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лв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.</w:t>
            </w:r>
          </w:p>
        </w:tc>
      </w:tr>
      <w:tr w:rsidR="00B316AC" w14:paraId="7A60E9A1" w14:textId="77777777" w:rsidTr="00353762">
        <w:trPr>
          <w:trHeight w:val="393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3243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Водно – Подводно състезание в басейн (открит или закрит)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11D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7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A60B" w14:textId="5CD34801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420.00 лв.</w:t>
            </w:r>
          </w:p>
        </w:tc>
      </w:tr>
      <w:tr w:rsidR="00B316AC" w14:paraId="3B4EDC25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CC6E" w14:textId="77777777" w:rsidR="00B316AC" w:rsidRPr="00D840DB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Teen Party (</w:t>
            </w:r>
            <w:r>
              <w:rPr>
                <w:rFonts w:ascii="Sylfaen" w:hAnsi="Sylfaen" w:cs="Sylfaen"/>
                <w:sz w:val="26"/>
                <w:szCs w:val="26"/>
              </w:rPr>
              <w:t>парти по зададена тема)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9D68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14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8BF3" w14:textId="4AAD9553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B316AC" w14:paraId="24BBA970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C60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Маска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0CEA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11г.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1EEA" w14:textId="5B593115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295.00 лв.</w:t>
            </w:r>
          </w:p>
        </w:tc>
      </w:tr>
      <w:tr w:rsidR="00B316AC" w14:paraId="6FD69AC3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EA87" w14:textId="77777777" w:rsidR="00B316AC" w:rsidRPr="007A3440" w:rsidRDefault="00B316AC" w:rsidP="00353762">
            <w:pPr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Приключенията на </w:t>
            </w:r>
            <w:r w:rsidRPr="007A3440">
              <w:rPr>
                <w:rFonts w:ascii="Sylfaen" w:hAnsi="Sylfaen" w:cs="Sylfaen"/>
                <w:sz w:val="26"/>
                <w:szCs w:val="26"/>
              </w:rPr>
              <w:t xml:space="preserve">Пламъчко и машините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29C3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4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– 8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0D2F" w14:textId="1ACDC6AD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295.00 лв.</w:t>
            </w:r>
          </w:p>
        </w:tc>
      </w:tr>
      <w:tr w:rsidR="00B316AC" w14:paraId="53F10B3D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11D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Парти с ЛЮБИМ герой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EC31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2 – 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8A7" w14:textId="0C649DEA" w:rsidR="00B316AC" w:rsidRDefault="00B316AC" w:rsidP="00353762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420.00 лв.</w:t>
            </w:r>
          </w:p>
        </w:tc>
      </w:tr>
      <w:tr w:rsidR="00B316AC" w14:paraId="165DD115" w14:textId="77777777" w:rsidTr="00353762">
        <w:trPr>
          <w:trHeight w:val="352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491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Бебешко парти с детски кът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0D9C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 – 3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F8D4" w14:textId="3C07D526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420.00 лв.</w:t>
            </w:r>
          </w:p>
        </w:tc>
      </w:tr>
      <w:tr w:rsidR="00B316AC" w14:paraId="782F27A3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3F8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Приказни Разходки – „Бърканица в приказките“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938F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8CD8" w14:textId="47011113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295.00 лв.</w:t>
            </w:r>
          </w:p>
        </w:tc>
      </w:tr>
      <w:tr w:rsidR="00B316AC" w14:paraId="68FB737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8B1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Аз съм принцеса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69A3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7738" w14:textId="03AAA0C7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B316AC" w14:paraId="3104370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5B94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Замръзналото Кралство „Приключенията на Ана и Елза“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F617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21B" w14:textId="0EF8E3CA" w:rsidR="00B316AC" w:rsidRPr="00B316AC" w:rsidRDefault="00B316AC" w:rsidP="00353762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350.00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 xml:space="preserve"> лв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</w:t>
            </w:r>
          </w:p>
        </w:tc>
      </w:tr>
      <w:tr w:rsidR="00B316AC" w14:paraId="3C80BA8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CCB5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Пиратско Парти-Приключенията на Анабел и Джак Попарата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E1F8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B2FF" w14:textId="1A87F38F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295.00 лв.</w:t>
            </w:r>
          </w:p>
        </w:tc>
      </w:tr>
      <w:tr w:rsidR="00B316AC" w14:paraId="535479A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8BDD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Деца срещу Родители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728E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8031" w14:textId="5FB2FD22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B316AC" w14:paraId="4B23A0B1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72DB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Рожден ден в детската градина (1 час –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 xml:space="preserve">DJ </w:t>
            </w:r>
            <w:r>
              <w:rPr>
                <w:rFonts w:ascii="Sylfaen" w:hAnsi="Sylfaen" w:cs="Sylfaen"/>
                <w:sz w:val="26"/>
                <w:szCs w:val="26"/>
              </w:rPr>
              <w:t>и един аниматор)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1E50" w14:textId="77777777" w:rsidR="00B316AC" w:rsidRDefault="00B316AC" w:rsidP="00353762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3 –  7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C7D" w14:textId="7E5CAC5D" w:rsidR="00B316AC" w:rsidRDefault="00B316AC" w:rsidP="00353762">
            <w:r>
              <w:rPr>
                <w:rFonts w:ascii="Sylfaen" w:hAnsi="Sylfaen" w:cs="Sylfaen"/>
                <w:i/>
                <w:sz w:val="26"/>
                <w:szCs w:val="26"/>
              </w:rPr>
              <w:t>210.00 лв.</w:t>
            </w:r>
          </w:p>
        </w:tc>
      </w:tr>
      <w:tr w:rsidR="00B316AC" w14:paraId="63EED779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281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Сафари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8E49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3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7509" w14:textId="2A761EE8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360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2E0603E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2AE0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Парти в Космоса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F1F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5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10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9BF" w14:textId="1D180DBD" w:rsidR="00B316AC" w:rsidRPr="00E44505" w:rsidRDefault="00B316AC" w:rsidP="00353762">
            <w:pPr>
              <w:rPr>
                <w:color w:val="000000"/>
              </w:rPr>
            </w:pP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95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6735079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7623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Лятно мокро парти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AC9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6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13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2B90" w14:textId="31B09DA4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310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30D35B1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C68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Пес Патрул предизвикателства (без костюми)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F96" w14:textId="7777777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4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C670" w14:textId="42175A2B" w:rsidR="00B316AC" w:rsidRPr="00E44505" w:rsidRDefault="00B316AC" w:rsidP="00353762">
            <w:pPr>
              <w:rPr>
                <w:color w:val="000000"/>
              </w:rPr>
            </w:pP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95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229BC7D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8ED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Парти с еднорози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C5D4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3 – 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25AA" w14:textId="3493D9C7" w:rsidR="00B316AC" w:rsidRPr="00E44505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295.00 лв. </w:t>
            </w:r>
          </w:p>
        </w:tc>
      </w:tr>
      <w:tr w:rsidR="00B316AC" w:rsidRPr="00E44505" w14:paraId="623D8B7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DB1" w14:textId="77777777" w:rsidR="00B316AC" w:rsidRPr="00E44505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Каубои и Индианци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74D" w14:textId="77777777" w:rsidR="00B316AC" w:rsidRPr="00E44505" w:rsidRDefault="00B316AC" w:rsidP="00353762">
            <w:pP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6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134E" w14:textId="3F217C1C" w:rsidR="00B316AC" w:rsidRPr="00E44505" w:rsidRDefault="00B316AC" w:rsidP="00353762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35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0.00</w:t>
            </w: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лв.</w:t>
            </w:r>
          </w:p>
        </w:tc>
      </w:tr>
      <w:tr w:rsidR="00B316AC" w14:paraId="1E4C7A1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8FC6" w14:textId="4F7F0C8E" w:rsidR="00B316AC" w:rsidRPr="00413231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Парти за завършване на </w:t>
            </w:r>
            <w:r w:rsidR="004B7FF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детска градина </w:t>
            </w:r>
            <w:r w:rsidR="004B7FF5"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училище (1,5 часа)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9192" w14:textId="77777777" w:rsidR="00B316AC" w:rsidRDefault="00B316AC" w:rsidP="00353762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496" w14:textId="033963D0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350.00 лв.</w:t>
            </w:r>
          </w:p>
        </w:tc>
      </w:tr>
    </w:tbl>
    <w:p w14:paraId="79290CB8" w14:textId="77777777" w:rsidR="00B316AC" w:rsidRDefault="00B316AC" w:rsidP="00B316AC">
      <w:pPr>
        <w:widowControl/>
        <w:ind w:right="30"/>
        <w:jc w:val="both"/>
      </w:pPr>
    </w:p>
    <w:p w14:paraId="4D3D1A3B" w14:textId="77777777" w:rsidR="004B7FF5" w:rsidRPr="004B7FF5" w:rsidRDefault="004B7FF5" w:rsidP="004B7FF5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p w14:paraId="3B2304D2" w14:textId="77777777" w:rsidR="00B316AC" w:rsidRDefault="00B316AC" w:rsidP="00B316AC">
      <w:pPr>
        <w:widowControl/>
        <w:ind w:left="-210" w:right="-828"/>
        <w:rPr>
          <w:rFonts w:ascii="Sylfaen" w:hAnsi="Sylfaen" w:cs="Sylfaen"/>
        </w:rPr>
      </w:pPr>
    </w:p>
    <w:p w14:paraId="497CC288" w14:textId="77777777" w:rsidR="00B316AC" w:rsidRDefault="00B316AC" w:rsidP="00B316AC">
      <w:pPr>
        <w:widowControl/>
        <w:ind w:left="-210" w:right="-828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</w:rPr>
        <w:tab/>
        <w:t>Допълнителни предложения:</w:t>
      </w:r>
    </w:p>
    <w:tbl>
      <w:tblPr>
        <w:tblW w:w="11205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6878"/>
        <w:gridCol w:w="1982"/>
        <w:gridCol w:w="1068"/>
        <w:gridCol w:w="1277"/>
      </w:tblGrid>
      <w:tr w:rsidR="00B316AC" w14:paraId="7FA1121E" w14:textId="77777777" w:rsidTr="00353762">
        <w:trPr>
          <w:trHeight w:val="37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B7DE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Артикул/Услуга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9F08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Цена за брой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D882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Брой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F4EE" w14:textId="77777777" w:rsidR="00B316AC" w:rsidRDefault="00B316AC" w:rsidP="00353762">
            <w:pPr>
              <w:ind w:right="-828"/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Общо </w:t>
            </w:r>
          </w:p>
        </w:tc>
      </w:tr>
      <w:tr w:rsidR="00B316AC" w14:paraId="1627B336" w14:textId="77777777" w:rsidTr="004B7FF5">
        <w:trPr>
          <w:trHeight w:val="224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09ED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Балони с хелий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63D" w14:textId="17BE5D6F" w:rsidR="00B316AC" w:rsidRPr="00D97336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3.00 лв</w:t>
            </w:r>
            <w:r w:rsidRPr="00D97336">
              <w:rPr>
                <w:rFonts w:ascii="Sylfaen" w:hAnsi="Sylfaen" w:cs="Sylfaen"/>
                <w:sz w:val="18"/>
                <w:szCs w:val="18"/>
              </w:rPr>
              <w:t>.</w:t>
            </w:r>
            <w:r w:rsidR="00D97336" w:rsidRPr="00D97336">
              <w:rPr>
                <w:rFonts w:ascii="Sylfaen" w:hAnsi="Sylfaen" w:cs="Sylfaen"/>
                <w:sz w:val="18"/>
                <w:szCs w:val="18"/>
              </w:rPr>
              <w:t>(мин. 10 бр.</w:t>
            </w:r>
            <w:r w:rsidR="00D97336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1D2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DE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C393C77" w14:textId="77777777" w:rsidTr="00353762">
        <w:trPr>
          <w:trHeight w:val="167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E8E0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Балонен гирлянд – линко  (до 4м.)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8D13" w14:textId="45CF3DF2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20.00 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F87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3B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05227E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88D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– “Дърво за пожелания”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B7E" w14:textId="6DB2E6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3C3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C22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BA4CD86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AD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- “Снимка в слънце”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C55" w14:textId="782A41B1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E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F23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FF4717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414F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“Честит Рожден Ден”  (за попълване)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2CF2" w14:textId="6852772D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35.00лв.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11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1C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36DCE833" w14:textId="77777777" w:rsidTr="00353762">
        <w:trPr>
          <w:trHeight w:val="35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2CD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 с рожденика (снимка на щампа)*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6575" w14:textId="328D0B8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379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A0C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80E6039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BE33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(папиемаше) – малка (по зададена тематика)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83EB" w14:textId="60E3109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9C9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65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EEF0C1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53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Пинята (папиемаше) – голяма  (по зададена тематика) 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697" w14:textId="483DDE42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95.00лв.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4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FD9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8690E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FBB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(балонена) – голяма </w:t>
            </w:r>
            <w:r>
              <w:rPr>
                <w:rFonts w:ascii="Symbol" w:eastAsia="Symbol" w:hAnsi="Symbol" w:cs="Symbol"/>
                <w:sz w:val="26"/>
                <w:szCs w:val="26"/>
              </w:rPr>
              <w:t>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sz w:val="26"/>
                <w:szCs w:val="26"/>
                <w:lang w:val="en-US"/>
              </w:rPr>
              <w:t xml:space="preserve">70 – 90 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>см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B95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45.00лв.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A7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8F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A9684E1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328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Заря (две батерии – малка и голяма)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E52E" w14:textId="45624F0E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160.00лв.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2C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605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FE980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A126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Детско Шампанско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0D9" w14:textId="5FBCBAD4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9D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C21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846344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CA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Face Painting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6C6A" w14:textId="61A484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1</w:t>
            </w:r>
            <w:r>
              <w:rPr>
                <w:rFonts w:ascii="Sylfaen" w:hAnsi="Sylfaen" w:cs="Sylfaen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0.00</w:t>
            </w:r>
            <w:r>
              <w:rPr>
                <w:rFonts w:ascii="Sylfaen" w:hAnsi="Sylfaen" w:cs="Sylfaen"/>
                <w:sz w:val="26"/>
                <w:szCs w:val="26"/>
              </w:rPr>
              <w:t>лв/час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CC24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4C4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4B7FF5" w14:paraId="207CBF4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04AF" w14:textId="02D519D5" w:rsidR="004B7FF5" w:rsidRPr="004B7FF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Допълнителен аниматор за детски кът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8A5" w14:textId="7787ECAA" w:rsidR="004B7FF5" w:rsidRPr="0094717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100.00 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E170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3F5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B9E1B8E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B5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Допълнителни материали за готварско парти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82CC" w14:textId="3BBDE54B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12.00лв. /дете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C8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19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3315F3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FE4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Фото заснемане (мин.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F58" w14:textId="447E05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D97336">
              <w:rPr>
                <w:rFonts w:ascii="Sylfaen" w:hAnsi="Sylfaen" w:cs="Sylfaen"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sz w:val="26"/>
                <w:szCs w:val="26"/>
              </w:rPr>
              <w:t>0.00лв./час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513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0B3E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16135DB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9C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Видео заснемане с екшън камера (за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EF77" w14:textId="511124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250.00лв.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801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192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3582C7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B0C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Наем зала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BDAC" w14:textId="26A6DCC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417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645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506236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51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Агрегат за ток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1656" w14:textId="0375891E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40.00 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0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95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169069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3D35" w14:textId="77777777" w:rsidR="00B316AC" w:rsidRDefault="00B316AC" w:rsidP="00353762">
            <w:pPr>
              <w:ind w:right="-828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Удължаване на партито</w:t>
            </w:r>
          </w:p>
        </w:tc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D29A" w14:textId="77777777" w:rsidR="00B316AC" w:rsidRPr="00E424BE" w:rsidRDefault="00B316AC" w:rsidP="00353762">
            <w:r w:rsidRPr="00E424BE">
              <w:t>Според цената на партито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2834" w14:textId="77777777" w:rsidR="00B316AC" w:rsidRPr="00E424BE" w:rsidRDefault="00B316AC" w:rsidP="00353762"/>
        </w:tc>
      </w:tr>
    </w:tbl>
    <w:p w14:paraId="552EB56E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>* Отбелязаните със звезда предложения изискват подготовка до 2 седмици.</w:t>
      </w:r>
    </w:p>
    <w:p w14:paraId="7BF33059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3B92BC0C" w14:textId="77777777" w:rsidR="00B316AC" w:rsidRDefault="00B316AC" w:rsidP="00B316AC">
      <w:pPr>
        <w:widowControl/>
        <w:ind w:left="-450" w:right="30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  <w:i/>
        </w:rPr>
        <w:t xml:space="preserve">*Всяко парти включва: Професионално озвучаване,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>, един/двама аниматори,  празнична украса, според тематиката на партито, надпис “</w:t>
      </w:r>
      <w:r>
        <w:rPr>
          <w:rFonts w:ascii="Sylfaen" w:hAnsi="Sylfaen" w:cs="Sylfaen"/>
          <w:i/>
          <w:lang w:val="en-US"/>
        </w:rPr>
        <w:t>Happy</w:t>
      </w:r>
      <w:r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lang w:val="en-US"/>
        </w:rPr>
        <w:t>Birthday</w:t>
      </w:r>
      <w:r>
        <w:rPr>
          <w:rFonts w:ascii="Sylfaen" w:hAnsi="Sylfaen" w:cs="Sylfaen"/>
          <w:i/>
        </w:rPr>
        <w:t>”, свещички за тортата, тематични аксесоари, реквизит за игрите, лакомства;</w:t>
      </w:r>
    </w:p>
    <w:p w14:paraId="0744D9A0" w14:textId="77777777" w:rsidR="00B316AC" w:rsidRDefault="00B316AC" w:rsidP="00B316AC">
      <w:pPr>
        <w:ind w:left="7248" w:right="-828"/>
        <w:rPr>
          <w:rFonts w:ascii="Sylfaen" w:hAnsi="Sylfaen" w:cs="Sylfaen"/>
          <w:b/>
          <w:bCs/>
          <w:u w:val="single"/>
        </w:rPr>
      </w:pPr>
    </w:p>
    <w:p w14:paraId="22000C2A" w14:textId="77777777" w:rsidR="00B316AC" w:rsidRDefault="00B316AC" w:rsidP="00B316AC">
      <w:pPr>
        <w:ind w:right="-828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  <w:sz w:val="30"/>
          <w:szCs w:val="30"/>
          <w:u w:val="single"/>
        </w:rPr>
        <w:t>ТОТАЛ: ..................лв.</w:t>
      </w:r>
    </w:p>
    <w:p w14:paraId="76DF7E2C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76F852CB" w14:textId="77777777" w:rsidR="00B316AC" w:rsidRDefault="00B316AC" w:rsidP="00B316AC">
      <w:pPr>
        <w:widowControl/>
        <w:tabs>
          <w:tab w:val="left" w:pos="60"/>
        </w:tabs>
        <w:ind w:left="30" w:right="-828"/>
        <w:rPr>
          <w:rFonts w:ascii="Sylfaen" w:hAnsi="Sylfaen" w:cs="Sylfaen"/>
        </w:rPr>
      </w:pPr>
      <w:r>
        <w:rPr>
          <w:rFonts w:ascii="Sylfaen" w:hAnsi="Sylfaen" w:cs="Sylfaen"/>
        </w:rPr>
        <w:t>Предплата 30% ............................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За доплащане: .............................</w:t>
      </w:r>
    </w:p>
    <w:p w14:paraId="2F8D3CD8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5863F120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0D263D7B" w14:textId="77777777" w:rsidR="00B316AC" w:rsidRDefault="00B316AC" w:rsidP="00B316AC">
      <w:pPr>
        <w:widowControl/>
        <w:ind w:left="45" w:right="-828"/>
        <w:rPr>
          <w:rFonts w:ascii="Sylfaen" w:hAnsi="Sylfaen" w:cs="Sylfaen"/>
        </w:rPr>
      </w:pPr>
      <w:r>
        <w:rPr>
          <w:rFonts w:ascii="Sylfaen" w:hAnsi="Sylfaen" w:cs="Sylfaen"/>
        </w:rPr>
        <w:t>Родител:…………………………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Организатор: Иглика Радилова</w:t>
      </w:r>
    </w:p>
    <w:p w14:paraId="0F115DE5" w14:textId="77777777" w:rsidR="00B316AC" w:rsidRDefault="00B316AC" w:rsidP="00B316AC">
      <w:pPr>
        <w:ind w:right="-828"/>
        <w:rPr>
          <w:rFonts w:ascii="Sylfaen" w:hAnsi="Sylfaen" w:cs="Sylfaen"/>
        </w:rPr>
      </w:pPr>
    </w:p>
    <w:p w14:paraId="6A76DB2D" w14:textId="52001F95" w:rsidR="00B419CE" w:rsidRDefault="00B316AC" w:rsidP="00B316AC">
      <w:pPr>
        <w:spacing w:after="240"/>
        <w:ind w:left="45"/>
        <w:rPr>
          <w:rFonts w:ascii="Sylfaen" w:hAnsi="Sylfaen" w:cs="Sylfaen"/>
        </w:rPr>
      </w:pPr>
      <w:r>
        <w:rPr>
          <w:rFonts w:ascii="Sylfaen" w:hAnsi="Sylfaen" w:cs="Sylfaen"/>
        </w:rPr>
        <w:t>Дата: ......  ....... 2022 г.</w:t>
      </w:r>
      <w:r>
        <w:rPr>
          <w:rFonts w:ascii="Sylfaen" w:hAnsi="Sylfaen" w:cs="Sylfaen"/>
        </w:rPr>
        <w:tab/>
      </w:r>
    </w:p>
    <w:p w14:paraId="2357EFF2" w14:textId="556979BC" w:rsidR="00B316AC" w:rsidRPr="00B316AC" w:rsidRDefault="00B316AC" w:rsidP="00D97336">
      <w:pPr>
        <w:spacing w:after="240"/>
      </w:pPr>
    </w:p>
    <w:sectPr w:rsidR="00B316AC" w:rsidRPr="00B316AC" w:rsidSect="007F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8241" w14:textId="77777777" w:rsidR="00FE5690" w:rsidRDefault="00FE5690" w:rsidP="007F6333">
      <w:r>
        <w:separator/>
      </w:r>
    </w:p>
  </w:endnote>
  <w:endnote w:type="continuationSeparator" w:id="0">
    <w:p w14:paraId="667F4A32" w14:textId="77777777" w:rsidR="00FE5690" w:rsidRDefault="00FE5690" w:rsidP="007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B7F" w14:textId="77777777" w:rsidR="00FE5690" w:rsidRDefault="00FE5690" w:rsidP="007F6333">
      <w:r>
        <w:separator/>
      </w:r>
    </w:p>
  </w:footnote>
  <w:footnote w:type="continuationSeparator" w:id="0">
    <w:p w14:paraId="06BF1EB8" w14:textId="77777777" w:rsidR="00FE5690" w:rsidRDefault="00FE5690" w:rsidP="007F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AC"/>
    <w:rsid w:val="004107C9"/>
    <w:rsid w:val="004B7FF5"/>
    <w:rsid w:val="007F6333"/>
    <w:rsid w:val="008E71C7"/>
    <w:rsid w:val="00947175"/>
    <w:rsid w:val="00B316AC"/>
    <w:rsid w:val="00B419CE"/>
    <w:rsid w:val="00D97336"/>
    <w:rsid w:val="00EB4D73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8D4"/>
  <w15:chartTrackingRefBased/>
  <w15:docId w15:val="{0B7D7F8E-4C4C-40ED-9A9A-63DC2D6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A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Shterev</dc:creator>
  <cp:keywords/>
  <dc:description/>
  <cp:lastModifiedBy>Kosta Shterev</cp:lastModifiedBy>
  <cp:revision>4</cp:revision>
  <dcterms:created xsi:type="dcterms:W3CDTF">2022-08-03T13:46:00Z</dcterms:created>
  <dcterms:modified xsi:type="dcterms:W3CDTF">2022-08-31T05:37:00Z</dcterms:modified>
</cp:coreProperties>
</file>